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  <w:bookmarkStart w:id="0" w:name="OLE_LINK12"/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Use Manual 6*6 Led Matrix Light</w:t>
      </w: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drawing>
          <wp:inline distT="0" distB="0" distL="114300" distR="114300">
            <wp:extent cx="3514725" cy="351472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p>
      <w:pPr>
        <w:ind w:firstLine="1667" w:firstLineChars="346"/>
        <w:rPr>
          <w:rFonts w:hint="eastAsia"/>
          <w:b/>
          <w:sz w:val="48"/>
          <w:szCs w:val="48"/>
          <w:lang w:val="en-US" w:eastAsia="zh-CN"/>
        </w:rPr>
      </w:pPr>
    </w:p>
    <w:bookmarkEnd w:id="0"/>
    <w:p>
      <w:pPr>
        <w:numPr>
          <w:ilvl w:val="0"/>
          <w:numId w:val="0"/>
        </w:numPr>
        <w:rPr>
          <w:rFonts w:hint="eastAsia"/>
          <w:b/>
          <w:sz w:val="36"/>
          <w:szCs w:val="36"/>
          <w:lang w:val="en-US" w:eastAsia="zh-CN"/>
        </w:rPr>
      </w:pPr>
      <w:bookmarkStart w:id="1" w:name="OLE_LINK13"/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387985</wp:posOffset>
                </wp:positionV>
                <wp:extent cx="2400300" cy="1324610"/>
                <wp:effectExtent l="0" t="0" r="0" b="8890"/>
                <wp:wrapNone/>
                <wp:docPr id="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324610"/>
                          <a:chOff x="3827" y="4896"/>
                          <a:chExt cx="3780" cy="2086"/>
                        </a:xfrm>
                      </wpg:grpSpPr>
                      <pic:pic xmlns:pic="http://schemas.openxmlformats.org/drawingml/2006/picture">
                        <pic:nvPicPr>
                          <pic:cNvPr id="5" name="图片 7" descr="QQ截图未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27" y="4896"/>
                            <a:ext cx="3780" cy="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 descr="88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06" y="5095"/>
                            <a:ext cx="1356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9" descr="88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98" y="5110"/>
                            <a:ext cx="1431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4.6pt;margin-top:30.55pt;height:104.3pt;width:189pt;z-index:251659264;mso-width-relative:page;mso-height-relative:page;" coordorigin="3827,4896" coordsize="3780,2086" o:gfxdata="UEsDBAoAAAAAAIdO4kAAAAAAAAAAAAAAAAAEAAAAZHJzL1BLAwQUAAAACACHTuJAXejmwdkAAAAI&#10;AQAADwAAAGRycy9kb3ducmV2LnhtbE2PwU7DMBBE70j8g7VI3KjjVKRtyKZCFXCqkGiREDc33iZR&#10;43UUu0n795gTHGdnNPO2WF9sJ0YafOsYQc0SEMSVMy3XCJ/714clCB80G905JoQreViXtzeFzo2b&#10;+IPGXahFLGGfa4QmhD6X0lcNWe1nrieO3tENVocoh1qaQU+x3HYyTZJMWt1yXGh0T5uGqtPubBHe&#10;Jj09z9XLuD0dN9fv/eP711YR4v2dSp5ABLqEvzD84kd0KCPTwZ3ZeNEhrNIYRMiUAhHt+XIRDweE&#10;NFstQJaF/P9A+QNQSwMEFAAAAAgAh07iQL+vVBHRAgAA0QkAAA4AAABkcnMvZTJvRG9jLnhtbO1W&#10;y27UMBTdI/EPVvY0r8k0EzVTIUorpAqmPD7AdZyHSGzL9jy6R6LsYA1f0F9A8DfT/gbXTjKdTgtU&#10;qEiAWEzG9rWvzz33+No7u4umRjMqVcVZ6vhbnoMoIzyrWJE6r17uP4gdpDRmGa45o6lzQpWzO75/&#10;b2cuEhrwktcZlQicMJXMReqUWovEdRUpaYPVFheUgTHnssEaurJwM4nn4L2p3cDzhu6cy0xITqhS&#10;MLrXGp3Oo7yNQ57nFaF7nEwbynTrVdIaawhJlZVQztiizXNK9LM8V1SjOnUgUm2/sAm0j83XHe/g&#10;pJBYlBXpIODbQNiIqcEVg01Xrvawxmgqq2uumopIrniutwhv3DYQywhE4Xsb3BxIPhU2liKZF2JF&#10;OiRqg/VfdkueziYSVVnqQNoZbiDhF5/fLN+foqHhZi6KBKYcSPFCTGQ3ULQ9E+4il435h0DQwrJ6&#10;smKVLjQiMBgMPC/0gHACNj8MBkO/452UkByzLoyDbQeBeRCP7L44IeXjbn24HXeLAy+2Vrff2DX4&#10;VnBERRL4dTRB6xpNPxcnrNJTSYF0443NJhWZyLZzSVXUU7X8+PXi3VsE2DOqCMjq6Oj89AxGzz+d&#10;LT98MQwaN2Zl6wcbgIecvFaI8UclZgV9qASoFJgxs92r0233CojjuhL7VV0b0k37bo8Nkgltjimo&#10;QT7JLCCcKC2pJqXZMIeNnwNYA3TNYFFeAjMhKFDLDfq4Ic+9Sn6QZSBNKn1AeYNMA8ABBsgQTvDs&#10;UHVo+ilmmHFDEaDESc3QPHVGURDZBSsL4K9Zx3cL1kYB2NuUQeP362i4oSM4gp2O4rhV+lU5/E3q&#10;CYyc10RyB+oZhB4wBlUi8kZR675Xjx9GYDIFZuRt24PUl4h/VjxQdNp63RWh0X/x2GL7ndITDUdw&#10;vIx4/P76WYlnEPp/hnjsfQY3va2v3avEPCXW+9Bef4mNvwFQSwMECgAAAAAAh07iQAAAAAAAAAAA&#10;AAAAAAoAAABkcnMvbWVkaWEvUEsDBBQAAAAIAIdO4kBQ15dXQwkAALIMAAAVAAAAZHJzL21lZGlh&#10;L2ltYWdlMS5qcGVn7ZN5PNT7Gse/sxmjsQ8RWUdGJKSFkoY0g2TJMoMSItk6slSczshU5FCHE6Ks&#10;Q0yWRinhOCil3TZmLDdliTl2ssQwvzt17+vc1+2vzvn33uf7+vzz/T7f5/W8nwXqhj4AKZsD1gcA&#10;DAYDx4QHQH3AEoiKiKBFUKJoNBqDERXD4sSx69ZhFWVkJXEbN6iqbNygrKyG19dW09DTVFYm7NTR&#10;MzA0NjZW1TYx22W0R3+bsdGXIDAMBoNdh1UQF1cwUldWN/rLBjUCaVFwHDxDwDQAXBqGkIZBzUAV&#10;ABhKmO2XhP9tMDgCiRJBi2LE1gkdHkgBOAyBgCMRKBQSKfQ+L3wHSGmUjLohUUTW0RutEYYzupCS&#10;L6ppUdkk59Q+g9/mczoOIya/XkFxg9YmbYLOZuPtO3buMjG13G91gES2tjns7OLqRqG6+x738z8R&#10;cDIwPCIy6szZc9H0i5cuxydcSUz99XpaesaNzKwCRmHR7eIS5p1796sePKx+VFP7+Enz02ctz1+8&#10;7Ohkd3G43T29A4NDwx9HRnl/jM3OfZpfWFz6vLzyhQsGEP/C+pPsGy5pIRcciUQg0V+4YPAzQiGk&#10;kSh1QxEZoiPaO0xWw+iCKM4iJb+yCaO5zWlGzud0u5g83nhAa/YL2ley7wOL+1tkf4L9h6sXYBEw&#10;YfMQ0sAcLK0873owdNurl/Kk6H3gTjdDW6OWQB8lJ6MLV4zI9LIEA8weTn34Uu6cw/wpPsoLArw+&#10;G2A+oN5lzjvINZ9eyIAA3hECGAkmBCz8ayBAK2tY1qgVIyByIXAx3hkC+ds8IdDA8VpNIa3iTYvX&#10;MFmja4J7EBhO5BHyJGgCmY2HBRffhAsgQKXNWanO/DKWO78pKHdp5RUEUnXzCmJNIPCZHGm/Iru9&#10;lb/mB4EXONpjyzu0tswK2vvxrQJyRVwiGIXA/1ZO1I7IIeb7d91vit6f5Lq2W20jRfjsTrUYIBs+&#10;HyoLNSDvca0PX6TNOSzk8lEUGq+vFvAIBYlAN/c3YVXjGbTuzRCAwIFeN6Ln2ujqdTMlQZMbBFZ2&#10;dMSaihEKYr9LoxPCLuaPmy+KsSDQXh3Z5mZ+AgJaklQIsFziBcl1eRJxiYQ8eA2/dZkQvXMt7i4E&#10;5kOKIuRa+2kvLNsbJuRoEGCEEBB5BYkE8D2q+KlVYKNyHwLHSiXXlM4cQX0nIzX6bvz8mv9g/+D0&#10;pK1ZbS1pS/kwZ0LuZTqy+SVZC/dhRQywC4TD+9kyomF5hWs+ExMDgZYS4QTvtIVAbnk4BNDVDavR&#10;wuLofpnr/7699s03Ic//Y/2len3TV9Kqeq3X6lpQ7mezeggMdYXbzAhyGZ6enu7nmcWPnK21an/L&#10;GkjM98lTpCaAOmXJw/s2XHe0AjihnNmRuiH63Mn1WiyKBj7gyHB4uwsJnytoIFK9AmaPcKe9WR0T&#10;g+ZRu5n91mECTtMDe5aeGe/a2u4WN41Q387gwQDcvMzB4xIQOFJyR/KYB5tL3KfAiWYPzu0W93lN&#10;6bchX2L88go5DCdbG+wNhkex0PSkWLtgTlSdT9bVK5EIQ1L3UR2SiM76ERK60hUIcJMyywt2iENs&#10;vMPdyCDcBKPSD0sa37eeJ1zGy1NT/Y87PEqZrgSNI29HWYIGm6f8MwnTEIjxvt3T66H6KBKj+iZs&#10;zNdxTrL0BFuHcRgCdrM/pRTbvqn6we7H59F7UqqCVM5bLCe9dyhmVcTFGuRz7pYVXxWPfqnrrYu8&#10;OtVricc2f9A9jlDUvnDrLrEOL/auJLT8WH1VFmdEKx3zS2HCO0Vyk1zGwG7m1KpJaKjfSf/L1uVZ&#10;ruPaabqkR/zszNUARKBwg0XqCh2rUk0LCHqvWwCM/SsF4cqJdNBq19vS8Xouw51ee47Rpbku+/cJ&#10;t24pYtGs+crB2h3XITA7XeJ1zg3Bny10snHgGyYTNzZtb3NA743MPmwtYhf97F1wS399ZUq2z1KK&#10;ItEFAgHyCGavSUWs1D61YZWLTkaXncpgTgbEacpeOV/x3xm34w6ahnzqI+aEybNT3HgFdoweK3Cq&#10;3crvbK7DTZuZh6UlHr6t1VWp5FfY2KZDmMW3BLhSeeBYDDO4ylbrtxz5PuNPZJ/qSw21FDi1occh&#10;7B/lVosNsj0/LU4fYtXHnl+ozEx3UblTYSAs8qvJX58G/pH1o6nrTdR1xblBz1Df9HB2pdkLfGpM&#10;auA74Fb5+0N2WccYx2527wGbNDV6XKEKESlFHJYilsq1NgnoQ5mTBYNK/K0PTCXiKO8cqrvS2lSX&#10;0PUROOBo9VUw+h0r/YyyTXWnsPebZ9cF8Qospj8y/a3lSHrO9+GMVOWhFHq5H+0k02PLm7TXblLV&#10;pOQLqva+k666GkuPczayK9xH+BadoSdO1es9LHnd35ySapYMnLseSJfp9aqkGKaeIyaOjeg7tYsu&#10;XwnN8d87tvACmeRfXf4hkdOre9YB76i237HdGQtbdvJw7+vxKKovlCbCsfgwNRfHCTS8KA8u7Do2&#10;JPTtQOiW7T8rJHGjdrMfi4oEeJ26QTd/Olcq0VyifEJjJLuUMsbK1JuStyuWUUcd3bbGtfyks6i2&#10;oY6adS3e2Oyo944iRveRlwy49WR7t+Q+8htgeSfoZ1xy8cmb+gtRCpT1I1Kjnz9qThHG32Keidh5&#10;dhh3zydv7n+sfRKpS9dc+0Ph1n3V09ba4/aszmDjUu+QYqoHtVFiv+usXlBuQezmrq8b7zfeG8Fd&#10;/OFVgLMX9aB+iO0tnR9EN9sfe/m6cFE8KyqjvGfsJiM5S+lRy3S5ttKmBD5zkvdkc4ysu4ulU9t8&#10;tp9DYLRf9lRrzWKCvEXOkCZ9Pk90we401847tKaGjVetuXdxhCrZ+dmt6yrujHGtys1NmcVpjyJT&#10;584dHRyx4pdr3rpFu7fLcaKgsDMiZCspmdFp3GeLD0+XbyuLucZsVCxlA5cYPmH7FtORZx/PEMNl&#10;LTVWSuGSvMCnOBi9KHCki9GxPXO/exINf9p6rnzwKiKfR0kKPZo3mnQs287S6V7H5Cp//MaHa7uU&#10;runFoDZSchqPZ53/mHybEczhPmR5Nr6P1hmSKB6TlCPZzzy7UOR5nmHfHsGnNjamKx0/gGiTMkJX&#10;24B48sOcaaca7lb1syoBzfJtu55YiaWefnLfxESTJWZK94hw3IfC/T2pQj3/BFBLAwQUAAAACACH&#10;TuJAws7WmS0jAAAoIwAAFAAAAGRycy9tZWRpYS9pbWFnZTIucG5nASgj19yJUE5HDQoaCgAAAA1J&#10;SERSAAAAYwAAAE4IBgAAADQJqH0AACAASURBVHic7Z1ZcxzXlaBv7XuhqlDYCYIgRZGSKFkKR/eE&#10;OuRohyZixg9+96/w//HPsB9n7FbHtCWNx5ZkW+K+AASIvbDUvqCWnPOdm5kEKRtJM0nZjtCJqECh&#10;lsx7z77eihw3h44RiJh/bnBCfv/vvX/WH/07r+F7OAM+MRxnbNrtponKK96j02nJOxOTTMZNIhEz&#10;g0HPxGIRMx4P9TXe58FnI5FIqEej0dBrnp6e6v8Az09OTuR+Y7l/3AyHQ5NOx83+/r7+5dFssuZg&#10;nuLax8fHplCIm3q9rn/v3r2rf0ejUej1Bz28NfK83W7rXjqdjuAzZjKZ+LPEYMOzsxX9QLfb1f+n&#10;p8v6JRYPsgqFgonHY3qBw8NDMz9f1u9yMV4L85ienpb7NOVv1kee4zjm4sUZ0+v1zGTi6N9+f2Te&#10;eGNJ1uWY7e19MzdXUWQGQSplhHhpc+/epllaqpqvvrpj/uVfbpg//ememZpKh15/0GMymeh+jo6O&#10;zMJCSRlqfn7KbGxsyL7s+iOezSgKh9y/vyGbm9PFtdtDs7OzY958c0U28Nhcu3bJ7O2dmAsLCyaW&#10;TJqxcK1SM5EwEyGcccJp3YRgKx6Pm55wjb2w8Ils4P98+ql56623VAIuXZozm5s1RSqbYzP1+kA3&#10;GYvHz71+q9USZisLMcdCgD+ZDz/8odnaOjArK7MmEcnCsqHWHwiyxoSsGyb/9a9/bf7t3/5V1nFT&#10;GaLdHpuJvO8TYyKqB7VQqUzJ37FuvlQqmYcPH5oLFy6ImkiYqXzetIU70+mIefLkwCwvz5qvv74n&#10;nPqG3CvcZtLpqHn06IlwzYJKGrit1drm8uXLgsgD/cz29rFwdUUJAOFAMFy2s3Ni8iK15wHcCdy7&#10;d8988MF1keyOWZiZsdcVLs3ncqHWHwRomGIxZW7efGB+9rOfmV/84hfm3//9X0V19lRKlgTHPjFG&#10;w4EgPwcBBdHbwnXzqhbK5bxeLJudEmRs+1zJe+jcjz76b+bPf75rVlevhFosUnj9+ooSAMJbNZmV&#10;tRya1YsXzZGoSpCfyWT0gf4vl8u6llwubtqd81UVxEMFVyo58+DBprlx/brZOTgwMzN2f63mMNT6&#10;g4D7P3jwwPzgB2+qavzJT35iPvvsM8FrVhmq2Rq5xIhMTMThC1G1DwsLVfnbET2bUsOZTiTNgei6&#10;2WrVDIRox8d1QUTJwGxffPEn88477whSwjlm+XzM3LnzWJAz4xq1tNiCsSlNiaQO2yYZy5qR0zVo&#10;x4ODI5HWabFtVgezzrQQ6DxgH+12RwiXM0V57NVqZl7uNZx0RP2KPcznQ60/CDwpRrpXRAoeP3ki&#10;JuBNMQ33xT4mdf0+MVKC8P39XTGYC6JL983i4pyI8om5ceOGbH7bxCNJczo+FUoWVIXx4AaVSkVs&#10;TFYkJdxiQerc3LRcsyfXzMj9rCGHAIlE0UpCsWg2trZUcuAoPK3Z2aqq+/7gfMnArsCdUxAC58Ml&#10;BPZiKPfoh1x/EMC42ZTdU7vXNflM1mSEAVDB37IZ/V7HVKtTYiM2ROWsYDtNLp0U9dBUVxbHa3l5&#10;yTx+vCnq5E3RfbeF0hXhTmtfstlwnJVKJVRFdrs9MyueFUTASUonsqbT5/lEPbrFxbLcb6gE6ff7&#10;ylW4iplsNvAe2KPDw5o+Pz0dmulSwfSHfZHCKXMkBHqdUBGV2uu3dY8wtOeyY0vYQ0QclrhndvP5&#10;omy2K3p6Rr/QbneFnAkR67RIBoSaNoNuX4xQUQztulA6IV9Om3gqo1zneVcvC3gaQ0EucCgLHQxg&#10;hqzaiuFwrC71lKisZHJK3WqcjYF8KJtNqx2LOM+pSZH2swBDxYiHJNbFdkxNCfM4E33tsLYvOrtl&#10;3n//fVOXa+fkPh0hfEacgp68Hpfrj9y1vSx0B0i4mIJY3nR7bSFGU6X7ypUr5tatWyYrEuv7gyA0&#10;Go1r8DcQkc/lhNPGgmTxWufnp1VXt4QYOZGAbTG2c3MZs7NfEzVRECKemmQqGWqxe7t76jTg0YJ8&#10;CDGcdEU9dXVtIB8OIngqFhOymb5yFp8nzkgmzndt+W5XEMu1kKpGoynSd+qr36K487///e9FTc/L&#10;ez0l2PJyVfeNGgQP50GQL6mEiFi7t76+JxI+r683RP2ikboSa/g7QNSr1aLeHP2mN5dV9Punojom&#10;GjmWSiklxJIgjYtiDPF2+DsYhJOMhYV5IcJIjTeIPxbO5L7YI2IDMgAEbiORBnQsgSlu7sbGgXx3&#10;1gz6k3Ovr4QTjCBNECMezwjCT02zg6OSNbdu35f9V/WzeGhwLUyGakQigyCIGONxXHHWEq9pdXVe&#10;mQnGSIrh9mJWnxion3b7VA3p5csLYsyb+vrUVFLdTVzZVGpGJKGoARlSC4HgOAxufxC43nMhDaJH&#10;EUFCRLwdazO4B6oTvYrHtL8vgZvofTyvbjehnsni4qysuSESe36ckc0mzUSuUyplNKBttZqKZIjv&#10;CDauXLmgnzs+7iixisWkIKynRAEHg4D9BRGjUqkK8Q+VGWAMCJHNZpTx6vXGs2oKzwgO9wixsrJi&#10;DkR/ElBVKmWNN05O2nKxhInKBhBd1AM+P0gplcsvhPS/BoeHXdX9RNhE+E3X77ee2kg9oXJZ7Nfu&#10;rnIXjIADsbt7LHauYoan50vGqbxfnZuT2GhdVNFFZT4YDGQjMWQXiFvYD4iq1/t6T1QiniKvnQdB&#10;xBiIJANcn/vCxEdHx6p22TfgE6NSwWUl9+MoUUauOBeLGeFMI0jadaNjoxzG2pLJhDzwgKxqCQPT&#10;0zm5/6lIHtI3q6/hLcFFPFAd43FMVSdMUCzCHF1RLRW5N3J+fpyDujmUSPfatVVVC44YfKQNdcd+&#10;QBL3SKWi6knyOojiObFXJiCOCSJGXqQQ1QRDed4gYYGV1pQN+k5c15YNZzIp+St6LBlRl7I/7Kq+&#10;xpjNzRWVa+GoqnAQOp0LPtHgZdm02gEWLgA6YrNADippUTh4X6SSCJyFw6FIQkGYZDjuqFQisSQu&#10;QRrrSMRTz2HnWUlZWiJ+2nLVQ1rXvbq6LBJZF1W3KOvvajCL2lLvzM22evHJOMCCBxGjJGtF9R4c&#10;tHS9ECWdLus62DPpHJ+dhi63w3Xt9sBEZAHoa3Tc9HRRczlkVtW4yRcR35pEsRAC74BFh3mQ9AOx&#10;eGcAhEEdefpVFyyMsLdXVwMOwrz0N7o3CJAynBTWjyRdvrwsKq4mEX9JbQauPLk47n9WJRFDQfyw&#10;+6tIkPn48b7Yu7w80sIYR3p93puZsSrelwy4IJ2OCQKsaoBbEE8Q5IkwHAJ3trsdkZauICOrbrAu&#10;PmTWk2+fd324qZC1AeBgMHQ9npQgeeh+P/bcBZ+VjLKotVa369q5pF4fvU0apEV9ITgLH7h+VDW4&#10;snWXpBKdmksmnTfHEjuB41SKBGdXQ4d8NmdaonVY0zOVPjjHc7EU+Sopjpsn+r4g+F2Aj+V83qaQ&#10;oR7SgEcDMWxl6vVmNL8HCz4xCNr6/YGKPmKGWrCxRUrzRt/D6wfftUXH4cY1Gm0/tUv+ptsdPFPD&#10;/R5eH/jE8IyiZ4CQDAiRTluXcRjWwn0PgXDGZiR8G0EGlsjUc/EoynwPrx98YpByIM0ciTgmmojJ&#10;/xBgorVoVBjPnz4c968581pYOO/6fyNEnv/OC1zjW9/5W2Hy3MOYb+Po7P/Ot16P8pITmSghMNT0&#10;RU2GA1OtUgCxgQmvkWhrNE6UfPzf7bY1FTIcDvRiEX2Yl3xMAq9v0zcTVaGTyciNjo2feBuNT814&#10;MjSFYlQzBvj32WxcnJKuxhUkN21Z+Vg+K7GGROH9AUmnsbYFUXYOs/7R6FSvDzPz3Ga+bW9UPBHT&#10;tbOOZrOhZYpEQiL8WESfs0au40sG9iIhixqcko51TLd3apYvXpANjk1HEEPQks2RmBqZmEgLzyl1&#10;cqN4QJvMiwCpiL94/XhcN7m7e2Qurq7qOomJyKRSdQRKpbR6fbbgZDRNQmVwa2tPiUWQNTc/qxH4&#10;8vK8lnDJVRHFU9Tis2GBADKXz5pmq6E4OagdaINHTNZOs0dEMF1v1E25MmUq01NmZ3fXTJWK5vCo&#10;5ue9fGKQHITDcGdjbhGHeIPNsOhqtex/6fDw2M8jgaxBUH75BaBaLZ17/cXFabO5vu6mTsrarnPt&#10;2kXNNttUd0QD1FarowRj/aTIL1yY0UzC/s6Ovn7/wZqmJGZkP0gX1cV+yCoeACOwFnJ3OD8kO+vi&#10;mWqDndwnn7fZ4M3NJ/p5Ui/1I2Gw5UXdJ+ATA8+VRXntL1yEi7NBqL63V7PVQLkRm+GGvAeHgbiw&#10;sLd3eO714/Gc1qtpsNvY2FMu392tawOFJcJIvpdVpuJ/CEid+Y9/vG3ee+89TTyWhBPfvHpZiWP3&#10;rH2pfjtpGLCZiozeE+T2tL8sresBNje3lQFWLy2LxO5oiYJkKwRru417PjH292u6KAjBRSDEhaV5&#10;k5MgcG9vzyzMz5isIIUsI4Co8/n5edt+GRZoD/rL16/a62vxnqaEvnY90knCOmu1urUJLsBQXv/t&#10;6uqi+eCDt/28Grj/5uYd/f7RcUPvt/b4sai14ERjEHA/cLa4MOtLJpqGe3S0KrmkiN/e2VdP1Ssj&#10;AzNuM51PDD5QKRdNXqi7ubmpyL93/5E5qbdUlA5qx/o5xDArm/c4ty7vvwrJODg4+SvXt6l1m0Vu&#10;+M1oMDPvYx8IVkFEo2HXMi06GVcd7cl7FHYoUtFO+e6Nt3yunapUtNR6cHAcev1e6h18oVVQ8Rqj&#10;ucEy0sLrSAp78KQ+rTbLxnA+MdjEhogS1TBEDVgVgwmF252+FnFACJwHV3k6PeHWlcMCNum86zvu&#10;RtgEnyG7jPdHpplUzsJC2a87QEAKT6gjcEH6muLYBx/cUKbymxJE+jRzG9Aa+iJgHYWWEL2g10Yl&#10;HR+fWG4wxiVOWlUw4LUZgV9Ps/jEsH22FbeZbE4JoBcv5hQpeDsZLZ5bD4caghr72KvyphrnX19E&#10;gTWCSLrIrRoz2vmIW4wNVrWQjbu1jqxunMrlca2mzyEg1wIxyYTdOi4okhYWQCz3QDpZc+3QlqsB&#10;m1JP6713xYvic15G/Ky6OjOf4egXlAOzthzJlyEKH0Z90OoCx4K0VsvOGGTSCb1B2PkFFsj14Sj6&#10;bmlmY000QXtVtkIhbyXnqK1rYA82bWOJxOdALhukBbTnNmkDlJVtIcoa+Z5bByEXR6tq2PWzLvA3&#10;dEsPtgZkHRIPl0gq+4zHbOn6bEXxGWLgE9Nxjt+9/viJLdSLCEE9OCchnJTRKlVWucrT14j99etX&#10;Qs8voG6493/99nPz1vWrZm1tTVXX+vqWIrIkUruzs6vrmp7O6+aoPra1XJv0S6S8pqVbcYVZ39ra&#10;timLXaBqCSJs92NWEcTrynDtTuj1Q2Dui3YpilRixG0APVQ3FoCRIRqGHK6hERrGf6oemkPnuDVw&#10;Hj3edkaym629mhNJpJ3NnX2nLy9sbO85iUzeEYWu7/OXR7ZYdkrVOfueSchraXlkX/KR1msMxo5T&#10;rMw4v/vij3qvOw/WnFgyp+/dvLOmr23vnTj7hy3nuHHqnMrnqVTyfK/W1v/7Qz7TcJqdkbN70HA6&#10;fce5/2jLKVcXnM9+96Ve49f/+V/O9Nyic/PuA7ufaCr0+iPxjI8bD18mnnK6sqhMoaR45d7ck/f3&#10;Dk/0/0cbW07v1O7DJ0ajPXB2Do70sba57USTGefJ7oF+cf+orhePpbJOsztwDustpyG75EZ3H67r&#10;RRvtoTzGL/kYOq3uUO9RO2k6yWzB+fLPN51r77zn/PnmPb0+j8OTriC+L58d6+JbXUeQPtEHBGFT&#10;PD846ipR6q1TJYhuWpjt4uqbzqe/+4Pz4Y9+7Hz19S1FEnvks2HXf1Tv6H1A8lGjrTjzmNf7C27L&#10;M/P6d7d27Ny+/0jvv7N/rPvxu9CHg76G8Ygvbu3NW3e1rgHgK3fFWzg4ONDYQ1ShPD90e5lKZntr&#10;V0SxYl5+XnOigyRr65vmRz/6kfnkk0+0Bv/o0SPz/g9umFu37ovKmVJ1ee3aZfWQGDLBRiD6qFMe&#10;niFGF2NrUMUbG9v63srKgna4R0V1fPHFF+bnP/+5+eUvf6mR8ng00dbWMOsnH5XW7pqxelaoJmxD&#10;PJowNTdm8mKRpcU5NQUEgPti2+Zmp20vmEeMfrcjLuWh6H/09YYuEoM3IzqwLheASDMzFTV46F38&#10;c28YMpPOvlDv0nmbOT3tm0Ixrwityj2/vnlTo9StJ9tKAMDr9rN9VKRwMkoYkAxjsF7SDqORo0lH&#10;9Di+Pob+yZM9zUvdvffQfPzxx+ZXv/qVuLof6F6SiZS79pdfPwm/bq+jiG00O+r0MEz0wfvvmnyh&#10;JOupi7tdV+bx5vuY57tx4x2zv1cTZis/JYYzHmlg9Nnn/89cvXpVNzIlBrCt7TOz6jF53gDuLl6W&#10;5wXEtGH6mbzj37wZzVzK1yHEYwk6f/zjH5vf/OY3JhFP6gZ6vYEaZK+llObomHY2RvzMgW2Etmuw&#10;DdRDN3CsCyNNW/e23dQs7dLSsvn000/NlcsrOo9C932Y9ePg9Po9txXoVL1CAMkYjIbaaK1RuKwF&#10;hkN60EC3bt8z169dE2YfPUsM1NDVq5fEI2lowLe+vm4uXbqkhIAgvK/d3K6rBuAd2Ag8HGfxoAud&#10;UbXl5WWdvePexBP0GdEZTp8s7ZwwilUrxp9vYB24kyDCdhzmtIe1XJ7SxjwIeSySz8CNTmFNT5vh&#10;5FRea4oHVBTpGoRaP2qKdXj33hLVTbs/TEZPFpoEIthUSE8zyUglqRBt1XFiT/um8vm4qdXseDH9&#10;ScNJXxFg7ULZTg7hognlk24fFVx4Kr68na0I195ZbzXUTWWaduT0zf5+XdeCq7i5uRXYXjlxI13b&#10;EyUqr5DWegepDsa2mI+gVwqOhNgwGsObSI6dCwlZ4xdbxFoJMAslRov3BNktt2ktLwjvCJO3dGKq&#10;5fbdshatrOqce+ppDbzRGOgAzMrKqhJic/PAna+LmPv3H9ou6m5XN9jr9f2WS5sxbYm+D5dSaEsQ&#10;ydx5OlfQRmNS6vv7J+oo0NMbVIOHMTDa5Lgg4t7ekdoXxgYAInzmIJJJArO2cO+cSNmZpF3I+ZKd&#10;7R1FOm2wtnu+rakRRsdgBPbEvWE0gBIAqpYBT54DvmTQKskwB6lmAjvqAjawsx3S6VReCyIzMwV5&#10;b6iSgughaox21RvhJCPFKFWEceNDrUNwfTwSmoJZ10mzGXgNmILv0CsMICwgoyESl8tFdbShUslr&#10;IzczdYMRSLLR/ShoGiYA4m7wp3k0x9GJr/39Q5UWmBY8MdZNB2RF9ndPR7oXdQrs7bdX1ZvyJUOp&#10;I18ql7Oaz6GpjciUxmdGuGj5n54uaKc4epoBeaZErRfj1clfHgb9U3fm7lCRmUzOifhOdBgnlgy+&#10;th0py+p3B4OJ2jWQUpR187fTmShCGG1giojom9SJN4XaH8QC73EeTMaOMhP3oKDVbA50Pn4wqPvN&#10;zphZL0N75cqi/kX70HcLA/rEoAPdphyOFME0Ijeb1gVjBJiqFF3/6GRbEbRpY8SMTvGgEwqCgMVi&#10;f7jfyUlHjR0LZZTrRRKRjBTs7zeUKKyrWs3LGh3TdHtcWXNV0x9G509IXxOrYHRBVi7k6HEsGtFc&#10;FMdr3L//RO+Fo+EhGhXKMCq2jYEfmqAh3HvvXZX92v35u8R1rItqoGhD4s27COqLDPmMeDro1kIh&#10;KdyVMQ8fbqn3A6DTeyFHl1BTJfFwQCYEJnCzaeasP2hyHtRqLVUDNErTjEC3Oh3musl4VKWZR79v&#10;U+YT1+2llg4zhZ0vyUg8g9dJpz54Y5oLRmBenesfHTVdLzBqDvb2VLMcHxf90x50nd7FNI3r9kl5&#10;+hpCMDOHN1WTC7BwiIShunr1gs5rTCZTirRsyOMekIS6y8XoTzgI29Vu93UEIQhIJmK8OR+E2gUT&#10;WKgmgIYDgj82TY0BG2e0I9zuh/1FQnZMEtChepA2iM1gjJ2IsjOBuVxC1jNUIoFnxhpggLN1mzM1&#10;8IguEKPnDXPcvbuhB50ww3w67mrNGUqTmkZNcVOe46eHnV/QUarJRGvcNqWe1PgAUX6RU3OoVeCN&#10;Ud9YXFzQYZpYLGriZ6qQyWRMP6MOgdbWrReGcQ+7frw/CAByYzGbQUb67GEzdZFY0uoJn0FYi6bT&#10;dVTNuu2+N0VUyrgvXgtiDkfSAoO4448T8J0HYU9Cq0gw9nR+Iq6TqGfnJ4IIwtxDrXYsm6+obQMB&#10;tuOkoGv3AkKQjyRguOFI/lebMgnXrhPTkTObBWDdSANrsDFEwi+a/bX5E81deRdjvhvuJ/gjKoVD&#10;19Z2hOtLZhhSn34XQF8wSG427YQSHlJG7M1o1HolrTjfBTyjKHu9ic5eU9XDNbt4cVEo2PNtyT8y&#10;5HIpLRmjXuE0XGIA54P6+D8DPHVtxUf35ufgJHqMej1rWBKvoPvjdQNNCLjBR0d2SlVdYlk3p7vZ&#10;mnrw2SJ/b3ja+Nxu69AkC4cA4B9xZ2PDV9D98brBO62BCVnbKmNr4jgZyRcIGv8RwCfG/NKSuX17&#10;XTeA+0UtGTex+wI+/j8CWI+mqgGc7bUdaXMFbZ+vosnuuwCfGHvb25ojwePABx7oGR0DW6D5ZxBx&#10;bZ6wRX86IJFyACcsbED3XcHTjsJCQYMt0gRsjGwn6krbUF5BX9GLwcu7l1Y19bQlnxoGKficVg77&#10;eirQt+cn/tI8xd8XovjnRNognU5CknUk2yAM4DUJB0HQDMNYkIUvPhLfPpeN6/99UR8ZiWl6qgrt&#10;jAgxDgdWglQtYUxGOqvxLeB8Ke9h7BwHyUpq6Qz6zM2V/DN3Sb/z15uf4F6c0cswKfEVz8PNlxi/&#10;x4u/qHavAolUerUf3Y++byuC9A5rQ10yofuIsnH0bEdT4TOy4Ihw1bHmbThHQ0udr6BjECOaTEZV&#10;2g4OLIEZyMFrppadFnVIxhb9znFGMAY1b4A+qSAol3Om3jjRTr6lpVnteQXplACGo1Mtt+ZySfNo&#10;7aEpieQwi7K1vaV1/3I5fHtn0Bw9++LIJDw8bDJ4gNGpf1CRBKKaRZwtmJQWWRw9IQwVxfGe/K+p&#10;6BdIRwQBjgFRPQc3Ep1SSqXytb29p5yBmvEOcMGLW1mZt8dXaIZzN/D6nc5A7QU2Dt5n8/GEtRs8&#10;5/pbcq8fvPeOZqBB3qWVC+rycn5IWAiao7cnOiSVOOTDCoWUMH/FPHy4rY3aQFQHSfabmhnF8wDI&#10;64AMW7e4pAeQhAUSZY4myDpuBtW2QHIQFpXDkXvMnT0iNa8HG1MX4EijS5cWAq+PJFFZI/lHfZns&#10;KScDMYEFkebmqnr6WSZb0Bo4eSHa8wHSJmEhaI6+VCpo+h48s7adnUPVCniAxHNAlPw7nIgqwukg&#10;2MOlhWu1MVcu6JUFwwD1ddpoIAC6nQUjLWSFp0sl/wyNS5eWNNmHetTA3z1mKAguXJgXL+rArK2t&#10;K7d7KRAYoDSV1wobjQHUuxl9QIcjiXA0AWNYYE8g/vk5ehiM0+w2Nrb8fWA7wEOt1pT7p56OBHDg&#10;7bvvviui1ZTota79T3rsZzarJ55F9cyp8BG4N8HT1qSfHZSkoEVWGCCFPj3N6c01RSStNYXCtFlb&#10;Xw88HxAgn8aar76xqveAwKPJUFMkNIqhAfTcRSEC6grbCKJoofEO3woDzNFzvb80R4+0UnJIxbOm&#10;d9pVBrS1lKKaAq+xO/r++9fMqc472AGSup6sbMegvDOd6vXwQRM6E/Whg4i5qBKH2b2GWzu3DQ7G&#10;Ng4Xi8I1otdFpC9enLMniQaA11MF4vVMKfmfhjUGfSCuNk/w6wfuMdxICkg42wUeBoLm6HGSALw6&#10;GNDOa9jakZeqsX6hexGK6Bzaa08kS2kRhoESLYiEBDgFQtgCT08RzwCOehxuv9FgMNa/tkQ6reui&#10;i1w5OgDUYGttoOgPh5LF3XObAmZmqtr9jZdDi6odhsz5xzeFBZKsHnGjrr0A7By9rdHkirY/Cwak&#10;eEf9w+tQB6JE28btAmGIkpyUVzPWwFWPoQv/+xjeNJQX01BXB1ApYy3nFtyGtZRbaxiph0cd/PDw&#10;6IWI4XUY6nHc7pSQpx7pYeIoPf1sf+hmGnr+Xl/Fb2QoQqN2DADms+fGG3/+pKPjCClXRUf1iHH1&#10;vGJuF6QaD1nM9rYtr3qdHrYf1Ch3cnpC2PkF3GWQjTOABHonv1E5hBm82YYHDx678Y4EY72e1txV&#10;SgKAKFsJ656iTNYACSnkM7agVCpond+4g49IB+vhs14TQ5gHxK1WbRdj3G3GxlDTrkPrp04Oiwbo&#10;iXeH04DxhvG5P0GgShF9SQB6jLLqwYGdPQN5uVxV3dp8fkb1dxiIuEeWXr561aw9eOCf8EyfFrkk&#10;mpyfPNkwV67QTkogZglAO6cdwTo/84oHBgJAMOcRAkxVMSQKkbnHhx9+aB5vbOh5gRCFjpCOICka&#10;S0igj6oKUQcXzkKSkfDPP/9cR/G++eYbrYuDV6SVrAPGHElHUjhAOXemdyDO+YIsjDoA3EhBaXZ2&#10;0bT4NRnhNOrFHMQbdJRoEHjeE110ADVgLskoQat1rLbJZoizOoZM71YynXb9dHuQ5XmgR9Jl02b5&#10;woK5c/eBBos7uwfiZl7RdAUtnbdv25lwjvTmmhwgyeuNOtE5UfjLEyObtS74l19+Y37605/qvT76&#10;6CPz29/+VhFOR43n20Iwq8YivnOkR4MzyIEhofW/6fYq0Yf6wx/+UN1C5rK9NvYw4AVBJCKXREWQ&#10;wPMazypTBW17nJqqim05NMlYUhHDawzgE0PQpf0MnD37PDLRcnFX1BDzgLi3EOTdt9/Wc9U5bRQ3&#10;l47wh7I3gi5SL8xHMBd+7c3rGguEIQZSycg2cyV37txRgnz55ZfmjdVV1S4w9V3RCLzf6XT8Y1xp&#10;WKCDhEOSI4+fHDrYHVR9wgAAAuNJREFUCvJQ2A3UFYe/QwSO48YVo4vQ+2WWMIB9Qi0itgzZIBno&#10;VXJQqKl79+64DWgV9aysPjbqWExNPVc6fY4YjjPU+Yiye9hxzLVDdoQgLgROmHVBFpLzZGtX//6v&#10;//0f5n/+j/+uhycn/BmNlwPcZ2zG118/0A5+1CVq8Q9/+IMyImvxfhVHO0cmE2VGtBHROceHRxih&#10;wkCDKOrHUJDGBHu4bsdtKqu8UOAVtFh7ovOmnvlB3yuvcQICXInxvXHjbbFZexpXpFKZpy2axbz+&#10;8NUz8BwxotGJGY1tY5p3/AN6GWLw80QcDcHg464QFrWB1CMZTBDNVGe16TsMMWCqTz75v+bjjz8U&#10;W/FQJaBSycra7SgFapRxB51oEgKQD/SGQZGqbEbW2u45Dm0jCT2zwybWkom82RTJ0DjDDcrCBkb2&#10;HNy2dgt6koEP3u1a7uWo0+PGiUhhW2MFwJaAY+7JB8/FOt+SjLGm4O0BLlk9vVpPLBA1xS+WpdMF&#10;nRSyI2b2jA9UBWoSTyesZFipp9PSHrqsP8Yiazmp132X2/4IV0GLd/bHxZb1uY5Ip7JnfgDLzSqS&#10;VuA5vVI6Wz2wDdFhO0RiGGG5VopfFBCd6f1GxZTo76+++sqqFw7gev53MP4WOOcAL5rhzv19jF74&#10;aqC3N35QC+kjlqDIRZpnEPDLN/z+x9MfwBqN/LMtyN5S3EekMIyoqLBZdHS/o+enG00h65iae0IO&#10;mVuvmPW6gGATz/Flfx8jCOiYJ81Dy+vy8oymlIhnUP1ohKD81zPEoOLHgpAK9CkX5Bwnz9i8ig4L&#10;7+fm7NiUo2JNfxbHeHtN1K8LiDNIVxeLae1yR23E3cNhXuT3MYKA66DySLEQ2CX1lw6aWjyi8TlI&#10;zT9DDAw1P5vWcX9izeuMtr20mcDfjwgCok0MlvUeUn7nN/dkne3265UMfj4OeP73MWA0vKBXsT88&#10;JTtgFFdbgGR4jkvQUbQQ4/8DgO+IdVj1xoU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K9nY8cIAAACmAQAAGQAAAGRycy9f&#10;cmVscy9lMm9Eb2MueG1sLnJlbHO9kMGKAjEMhu8LvkPJ3enMHGRZ7HiRBa+LPkBoM53qNC1td9G3&#10;t+hlBcGbxyT83/+R9ebsZ/FHKbvACrqmBUGsg3FsFRz238tPELkgG5wDk4ILZdgMi4/1D81YaihP&#10;LmZRKZwVTKXELymznshjbkIkrpcxJI+ljsnKiPqElmTftiuZ/jNgeGCKnVGQdqYHsb/E2vyaHcbR&#10;adoG/euJy5MK6XztrkBMlooCT8bhfdk3kS3I5w7dexy65hjpJiEfvjtcAVBLAwQUAAAACACHTuJA&#10;ZpwUHBoBAAB6AgAAEwAAAFtDb250ZW50X1R5cGVzXS54bWyVkstOwzAQRfdI/IPlLUocukAINemC&#10;FCQWUKHyAZY9SVzihzwmtH+PnbYSVGkllp6Zc+88PF9sdU8G8KisKeltXlACRlipTFvSj/VTdk8J&#10;Bm4k762Bku4A6aK6vpqvdw6QRNpgSbsQ3ANjKDrQHHPrwMRMY73mIT59yxwXn7wFNiuKOyasCWBC&#10;FpIGreY1NPyrD2S5jeF9JxsHLSWP+8LkVVKlk8CYYJPMy+p5Esk3rqXTiDPTLik+TXjo8cSFO9cr&#10;wUNcIRuMPBk/O4yeR3KswU45vIn7OeOQMn8n/21w4N7izbySQFbch1eu436Y9Mik/TYehvyySOpS&#10;Y2abRgnIa491xN5hOHZ1Th1mtrbiv+LLkTpqs/HnVD9QSwECFAAUAAAACACHTuJAZpwUHBoBAAB6&#10;AgAAEwAAAAAAAAABACAAAABhMwAAW0NvbnRlbnRfVHlwZXNdLnhtbFBLAQIUAAoAAAAAAIdO4kAA&#10;AAAAAAAAAAAAAAAGAAAAAAAAAAAAEAAAACIxAABfcmVscy9QSwECFAAUAAAACACHTuJAihRmPNEA&#10;AACUAQAACwAAAAAAAAABACAAAABGMQAAX3JlbHMvLnJlbHNQSwECFAAKAAAAAACHTuJAAAAAAAAA&#10;AAAAAAAABAAAAAAAAAAAABAAAAAAAAAAZHJzL1BLAQIUAAoAAAAAAIdO4kAAAAAAAAAAAAAAAAAK&#10;AAAAAAAAAAAAEAAAAEAyAABkcnMvX3JlbHMvUEsBAhQAFAAAAAgAh07iQCvZ2PHCAAAApgEAABkA&#10;AAAAAAAAAQAgAAAAaDIAAGRycy9fcmVscy9lMm9Eb2MueG1sLnJlbHNQSwECFAAUAAAACACHTuJA&#10;XejmwdkAAAAIAQAADwAAAAAAAAABACAAAAAiAAAAZHJzL2Rvd25yZXYueG1sUEsBAhQAFAAAAAgA&#10;h07iQL+vVBHRAgAA0QkAAA4AAAAAAAAAAQAgAAAAKAEAAGRycy9lMm9Eb2MueG1sUEsBAhQACgAA&#10;AAAAh07iQAAAAAAAAAAAAAAAAAoAAAAAAAAAAAAQAAAAJQQAAGRycy9tZWRpYS9QSwECFAAUAAAA&#10;CACHTuJAUNeXV0MJAACyDAAAFQAAAAAAAAABACAAAABNBAAAZHJzL21lZGlhL2ltYWdlMS5qcGVn&#10;UEsBAhQAFAAAAAgAh07iQMLO1pktIwAAKCMAABQAAAAAAAAAAQAgAAAAww0AAGRycy9tZWRpYS9p&#10;bWFnZTIucG5nUEsFBgAAAAALAAsAlQIAAKw0AAAAAA==&#10;">
                <o:lock v:ext="edit" aspectratio="f"/>
                <v:shape id="图片 7" o:spid="_x0000_s1026" o:spt="75" alt="QQ截图未命" type="#_x0000_t75" style="position:absolute;left:3827;top:4896;height:2086;width:3780;" filled="f" o:preferrelative="t" stroked="f" coordsize="21600,21600" o:gfxdata="UEsDBAoAAAAAAIdO4kAAAAAAAAAAAAAAAAAEAAAAZHJzL1BLAwQUAAAACACHTuJA5vKhML0AAADa&#10;AAAADwAAAGRycy9kb3ducmV2LnhtbEWPQWsCMRSE7wX/Q3iCl6LZFVpkNXpQCy30UhX1+Eiem9XN&#10;y7KJuu2vbwoFj8PMfMPMFp2rxY3aUHlWkI8yEMTam4pLBbvt23ACIkRkg7VnUvBNARbz3tMMC+Pv&#10;/EW3TSxFgnAoUIGNsSmkDNqSwzDyDXHyTr51GJNsS2lavCe4q+U4y16lw4rTgsWGlpb0ZXN1Cn5O&#10;+fFgWa/P3Qd+6snz6rreb5Ua9PNsCiJSFx/h//a7UfACf1fSDZ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8qEw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8" o:spid="_x0000_s1026" o:spt="75" alt="8886" type="#_x0000_t75" style="position:absolute;left:4306;top:5095;height:907;width:1356;" filled="f" o:preferrelative="t" stroked="f" coordsize="21600,21600" o:gfxdata="UEsDBAoAAAAAAIdO4kAAAAAAAAAAAAAAAAAEAAAAZHJzL1BLAwQUAAAACACHTuJAHzu8hb4AAADa&#10;AAAADwAAAGRycy9kb3ducmV2LnhtbEWPQWvCQBSE74L/YXmF3nQTFZHUNYeCYA891Ijo7bH7TFKz&#10;b0N2G01/vVsoeBxm5htmnd9tI3rqfO1YQTpNQBBrZ2ouFRyK7WQFwgdkg41jUjCQh3wzHq0xM+7G&#10;X9TvQykihH2GCqoQ2kxKryuy6KeuJY7exXUWQ5RdKU2Htwi3jZwlyVJarDkuVNjSe0X6uv+xCn5P&#10;w5yG+bX+PvaXQherj8XncFbq9SVN3kAEuodn+L+9MwqW8Hcl3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u8h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9" o:spid="_x0000_s1026" o:spt="75" alt="8886" type="#_x0000_t75" style="position:absolute;left:5698;top:5110;height:907;width:1431;" filled="f" o:preferrelative="t" stroked="f" coordsize="21600,21600" o:gfxdata="UEsDBAoAAAAAAIdO4kAAAAAAAAAAAAAAAAAEAAAAZHJzL1BLAwQUAAAACACHTuJAcHcZHr0AAADa&#10;AAAADwAAAGRycy9kb3ducmV2LnhtbEWPT4vCMBTE7wt+h/AEb5r6B5Wu0YMg6MHDWhG9PZpn27V5&#10;KU2sdj+9EYQ9DjPzG2axeppSNFS7wrKC4SACQZxaXXCm4Jhs+nMQziNrLC2TgpYcrJadrwXG2j74&#10;h5qDz0SAsItRQe59FUvp0pwMuoGtiIN3tbVBH2SdSV3jI8BNKUdRNJUGCw4LOVa0zim9He5Gwd+5&#10;HVM7vhW/p+aapMl8N9m3F6V63WH0DcLT0/+HP+2tVjCD95VwA+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xke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b/>
          <w:sz w:val="36"/>
          <w:szCs w:val="36"/>
          <w:lang w:val="en-US" w:eastAsia="zh-CN"/>
        </w:rPr>
        <w:t>1.</w:t>
      </w:r>
      <w:r>
        <w:rPr>
          <w:rFonts w:hint="eastAsia"/>
          <w:b/>
          <w:sz w:val="36"/>
          <w:szCs w:val="36"/>
        </w:rPr>
        <w:t>Digital display part:</w:t>
      </w:r>
      <w:r>
        <w:rPr>
          <w:rFonts w:hint="eastAsia"/>
          <w:sz w:val="24"/>
        </w:rPr>
        <w:t xml:space="preserve">   </w:t>
      </w:r>
      <w:bookmarkEnd w:id="1"/>
      <w:r>
        <w:rPr>
          <w:rFonts w:hint="eastAsia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lang w:val="en-US" w:eastAsia="zh-CN"/>
        </w:rPr>
      </w:pPr>
    </w:p>
    <w:p>
      <w:pPr>
        <w:ind w:firstLine="540" w:firstLineChars="150"/>
        <w:rPr>
          <w:rFonts w:hint="eastAsia"/>
          <w:sz w:val="36"/>
          <w:szCs w:val="36"/>
        </w:rPr>
      </w:pPr>
      <w:bookmarkStart w:id="2" w:name="OLE_LINK15"/>
    </w:p>
    <w:p>
      <w:pPr>
        <w:ind w:firstLine="540" w:firstLineChars="150"/>
        <w:rPr>
          <w:rFonts w:hint="eastAsia"/>
          <w:sz w:val="36"/>
          <w:szCs w:val="36"/>
        </w:rPr>
      </w:pPr>
    </w:p>
    <w:p>
      <w:pPr>
        <w:ind w:firstLine="540" w:firstLineChars="150"/>
        <w:rPr>
          <w:rFonts w:hint="eastAsia"/>
          <w:sz w:val="24"/>
        </w:rPr>
      </w:pPr>
      <w:r>
        <w:rPr>
          <w:rFonts w:hint="eastAsia"/>
          <w:sz w:val="36"/>
          <w:szCs w:val="36"/>
        </w:rPr>
        <w:t>A    B    C   D</w:t>
      </w:r>
    </w:p>
    <w:bookmarkEnd w:id="2"/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3" w:name="OLE_LINK16"/>
      <w:r>
        <w:rPr>
          <w:rFonts w:hint="eastAsia"/>
          <w:sz w:val="28"/>
          <w:szCs w:val="28"/>
          <w:lang w:val="en-US" w:eastAsia="zh-CN"/>
        </w:rPr>
        <w:t>A: Function</w:t>
      </w:r>
      <w:bookmarkEnd w:id="3"/>
      <w:r>
        <w:rPr>
          <w:rFonts w:hint="eastAsia"/>
          <w:sz w:val="28"/>
          <w:szCs w:val="28"/>
          <w:lang w:val="en-US" w:eastAsia="zh-CN"/>
        </w:rPr>
        <w:t xml:space="preserve"> button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4" w:name="OLE_LINK17"/>
      <w:r>
        <w:rPr>
          <w:rFonts w:hint="eastAsia"/>
          <w:sz w:val="28"/>
          <w:szCs w:val="28"/>
          <w:lang w:val="en-US" w:eastAsia="zh-CN"/>
        </w:rPr>
        <w:t>B.</w:t>
      </w:r>
      <w:bookmarkEnd w:id="4"/>
      <w:r>
        <w:rPr>
          <w:rFonts w:hint="eastAsia"/>
          <w:sz w:val="28"/>
          <w:szCs w:val="28"/>
          <w:lang w:val="en-US" w:eastAsia="zh-CN"/>
        </w:rPr>
        <w:t xml:space="preserve"> Up button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5" w:name="OLE_LINK18"/>
      <w:r>
        <w:rPr>
          <w:rFonts w:hint="eastAsia"/>
          <w:sz w:val="28"/>
          <w:szCs w:val="28"/>
          <w:lang w:val="en-US" w:eastAsia="zh-CN"/>
        </w:rPr>
        <w:t>C.</w:t>
      </w:r>
      <w:bookmarkEnd w:id="5"/>
      <w:bookmarkStart w:id="6" w:name="OLE_LINK26"/>
      <w:r>
        <w:rPr>
          <w:rFonts w:hint="eastAsia"/>
          <w:sz w:val="28"/>
          <w:szCs w:val="28"/>
          <w:lang w:val="en-US" w:eastAsia="zh-CN"/>
        </w:rPr>
        <w:t xml:space="preserve">Down </w:t>
      </w:r>
      <w:bookmarkEnd w:id="6"/>
      <w:r>
        <w:rPr>
          <w:rFonts w:hint="eastAsia"/>
          <w:sz w:val="28"/>
          <w:szCs w:val="28"/>
          <w:lang w:val="en-US" w:eastAsia="zh-CN"/>
        </w:rPr>
        <w:t>button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7" w:name="OLE_LINK19"/>
      <w:r>
        <w:rPr>
          <w:rFonts w:hint="eastAsia"/>
          <w:sz w:val="28"/>
          <w:szCs w:val="28"/>
          <w:lang w:val="en-US" w:eastAsia="zh-CN"/>
        </w:rPr>
        <w:t>D.Enter</w:t>
      </w:r>
      <w:bookmarkEnd w:id="7"/>
      <w:r>
        <w:rPr>
          <w:rFonts w:hint="eastAsia"/>
          <w:sz w:val="28"/>
          <w:szCs w:val="28"/>
          <w:lang w:val="en-US" w:eastAsia="zh-CN"/>
        </w:rPr>
        <w:t xml:space="preserve"> button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LED display </w:t>
      </w:r>
      <w:bookmarkStart w:id="8" w:name="OLE_LINK1"/>
      <w:r>
        <w:rPr>
          <w:rFonts w:hint="eastAsia"/>
          <w:b/>
          <w:bCs/>
          <w:sz w:val="28"/>
          <w:szCs w:val="28"/>
          <w:lang w:val="en-US" w:eastAsia="zh-CN"/>
        </w:rPr>
        <w:t>function</w:t>
      </w:r>
      <w:bookmarkEnd w:id="8"/>
      <w:r>
        <w:rPr>
          <w:rFonts w:hint="eastAsia"/>
          <w:b/>
          <w:bCs/>
          <w:sz w:val="28"/>
          <w:szCs w:val="28"/>
          <w:lang w:val="en-US" w:eastAsia="zh-CN"/>
        </w:rPr>
        <w:t xml:space="preserve"> table (all the function selected by pressing the D (enter) to confirm)</w:t>
      </w:r>
    </w:p>
    <w:tbl>
      <w:tblPr>
        <w:tblStyle w:val="2"/>
        <w:tblpPr w:leftFromText="180" w:rightFromText="180" w:vertAnchor="text" w:horzAnchor="page" w:tblpX="1597" w:tblpY="856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77"/>
        <w:gridCol w:w="5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No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Dispaly</w:t>
            </w:r>
          </w:p>
        </w:tc>
        <w:tc>
          <w:tcPr>
            <w:tcW w:w="5659" w:type="dxa"/>
            <w:vAlign w:val="top"/>
          </w:tcPr>
          <w:p>
            <w:pPr>
              <w:ind w:firstLine="1494" w:firstLineChars="496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Function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d001~d512</w:t>
            </w:r>
          </w:p>
        </w:tc>
        <w:tc>
          <w:tcPr>
            <w:tcW w:w="5659" w:type="dxa"/>
            <w:vAlign w:val="top"/>
          </w:tcPr>
          <w:p>
            <w:pPr>
              <w:rPr>
                <w:rFonts w:hint="eastAsia"/>
                <w:sz w:val="24"/>
              </w:rPr>
            </w:pPr>
            <w:bookmarkStart w:id="9" w:name="OLE_LINK2"/>
            <w:r>
              <w:rPr>
                <w:rFonts w:hint="eastAsia"/>
                <w:sz w:val="24"/>
              </w:rPr>
              <w:t>DMX512</w:t>
            </w:r>
            <w:r>
              <w:rPr>
                <w:rFonts w:hint="eastAsia"/>
                <w:sz w:val="24"/>
                <w:lang w:val="en-US" w:eastAsia="zh-CN"/>
              </w:rPr>
              <w:t xml:space="preserve"> channel address</w:t>
            </w:r>
            <w:r>
              <w:rPr>
                <w:rFonts w:hint="eastAsia"/>
                <w:sz w:val="24"/>
              </w:rPr>
              <w:t>（001—512）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B、C</w:t>
            </w:r>
            <w:bookmarkEnd w:id="9"/>
            <w:r>
              <w:rPr>
                <w:rFonts w:hint="eastAsia"/>
                <w:sz w:val="24"/>
                <w:lang w:val="en-US" w:eastAsia="zh-CN"/>
              </w:rPr>
              <w:t xml:space="preserve"> key to addition and subtraction address code.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36ch/05ch</w:t>
            </w:r>
          </w:p>
        </w:tc>
        <w:tc>
          <w:tcPr>
            <w:tcW w:w="565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Channel selection (36 channels / 05 channels)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B, C </w:t>
            </w:r>
            <w:r>
              <w:rPr>
                <w:rFonts w:hint="eastAsia"/>
                <w:sz w:val="24"/>
                <w:lang w:val="en-US" w:eastAsia="zh-CN"/>
              </w:rPr>
              <w:t>key to</w:t>
            </w:r>
            <w:r>
              <w:rPr>
                <w:rFonts w:hint="eastAsia"/>
                <w:sz w:val="24"/>
              </w:rPr>
              <w:t xml:space="preserve"> addition and subtraction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run1~run2</w:t>
            </w:r>
          </w:p>
        </w:tc>
        <w:tc>
          <w:tcPr>
            <w:tcW w:w="565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Auto </w:t>
            </w:r>
            <w:r>
              <w:rPr>
                <w:rFonts w:hint="eastAsia"/>
                <w:sz w:val="24"/>
                <w:lang w:val="en-US" w:eastAsia="zh-CN"/>
              </w:rPr>
              <w:t xml:space="preserve">mode </w:t>
            </w:r>
            <w:r>
              <w:rPr>
                <w:rFonts w:hint="eastAsia"/>
                <w:sz w:val="24"/>
              </w:rPr>
              <w:t>(built-in graphics self-walk, built-in effect from the walk)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B, C </w:t>
            </w:r>
            <w:r>
              <w:rPr>
                <w:rFonts w:hint="eastAsia"/>
                <w:sz w:val="24"/>
                <w:lang w:val="en-US" w:eastAsia="zh-CN"/>
              </w:rPr>
              <w:t xml:space="preserve">key </w:t>
            </w:r>
            <w:r>
              <w:rPr>
                <w:rFonts w:hint="eastAsia"/>
                <w:sz w:val="24"/>
              </w:rPr>
              <w:t>to switch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bE-1~bE-9</w:t>
            </w:r>
          </w:p>
        </w:tc>
        <w:tc>
          <w:tcPr>
            <w:tcW w:w="565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Voice running change, (01-09)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B, C</w:t>
            </w:r>
            <w:r>
              <w:rPr>
                <w:rFonts w:hint="eastAsia"/>
                <w:sz w:val="24"/>
                <w:lang w:val="en-US" w:eastAsia="zh-CN"/>
              </w:rPr>
              <w:t xml:space="preserve"> key</w:t>
            </w:r>
            <w:r>
              <w:rPr>
                <w:rFonts w:hint="eastAsia"/>
                <w:sz w:val="24"/>
              </w:rPr>
              <w:t xml:space="preserve"> to modify the voice sensitivity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7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y000~y</w:t>
            </w:r>
            <w:r>
              <w:rPr>
                <w:sz w:val="24"/>
              </w:rPr>
              <w:t>255</w:t>
            </w:r>
          </w:p>
        </w:tc>
        <w:tc>
          <w:tcPr>
            <w:tcW w:w="565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LED test mode, (000-255)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B, C</w:t>
            </w:r>
            <w:r>
              <w:rPr>
                <w:rFonts w:hint="eastAsia"/>
                <w:sz w:val="24"/>
                <w:lang w:val="en-US" w:eastAsia="zh-CN"/>
              </w:rPr>
              <w:t xml:space="preserve"> key </w:t>
            </w:r>
            <w:r>
              <w:rPr>
                <w:rFonts w:hint="eastAsia"/>
                <w:sz w:val="24"/>
              </w:rPr>
              <w:t xml:space="preserve"> to modify the brightness value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sz w:val="36"/>
          <w:szCs w:val="36"/>
        </w:rPr>
      </w:pPr>
      <w:bookmarkStart w:id="10" w:name="OLE_LINK22"/>
      <w:r>
        <w:rPr>
          <w:rFonts w:hint="eastAsia"/>
          <w:b/>
          <w:sz w:val="36"/>
          <w:szCs w:val="36"/>
        </w:rPr>
        <w:t>DMX512    5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bookmarkStart w:id="11" w:name="OLE_LINK3"/>
      <w:r>
        <w:rPr>
          <w:rFonts w:hint="eastAsia"/>
          <w:b/>
          <w:sz w:val="36"/>
          <w:szCs w:val="36"/>
        </w:rPr>
        <w:t xml:space="preserve">Channel </w:t>
      </w:r>
      <w:bookmarkStart w:id="12" w:name="OLE_LINK10"/>
      <w:r>
        <w:rPr>
          <w:rFonts w:hint="eastAsia"/>
          <w:b/>
          <w:sz w:val="36"/>
          <w:szCs w:val="36"/>
        </w:rPr>
        <w:t>description</w:t>
      </w:r>
      <w:bookmarkEnd w:id="11"/>
      <w:bookmarkEnd w:id="12"/>
    </w:p>
    <w:p>
      <w:pPr>
        <w:numPr>
          <w:ilvl w:val="0"/>
          <w:numId w:val="0"/>
        </w:numPr>
        <w:rPr>
          <w:rFonts w:hint="eastAsia"/>
          <w:b/>
          <w:sz w:val="36"/>
          <w:szCs w:val="36"/>
        </w:rPr>
      </w:pPr>
    </w:p>
    <w:bookmarkEnd w:id="10"/>
    <w:tbl>
      <w:tblPr>
        <w:tblStyle w:val="2"/>
        <w:tblW w:w="924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53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3" w:name="OLE_LINK23"/>
            <w:r>
              <w:rPr>
                <w:rFonts w:hint="eastAsia"/>
                <w:sz w:val="24"/>
                <w:lang w:val="en-US" w:eastAsia="zh-CN"/>
              </w:rPr>
              <w:t>NO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4" w:name="OLE_LINK9"/>
            <w:r>
              <w:rPr>
                <w:rFonts w:hint="eastAsia"/>
                <w:sz w:val="24"/>
                <w:lang w:val="en-US" w:eastAsia="zh-CN"/>
              </w:rPr>
              <w:t>Function</w:t>
            </w:r>
            <w:bookmarkEnd w:id="14"/>
          </w:p>
        </w:tc>
        <w:tc>
          <w:tcPr>
            <w:tcW w:w="6144" w:type="dxa"/>
            <w:vAlign w:val="top"/>
          </w:tcPr>
          <w:p>
            <w:pPr>
              <w:ind w:firstLine="2515" w:firstLineChars="696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5" w:name="OLE_LINK11"/>
            <w:r>
              <w:rPr>
                <w:rFonts w:hint="eastAsia"/>
                <w:sz w:val="24"/>
                <w:lang w:val="en-US" w:eastAsia="zh-CN"/>
              </w:rPr>
              <w:t>Channel 1</w:t>
            </w:r>
            <w:bookmarkEnd w:id="15"/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Dimmer</w:t>
            </w:r>
          </w:p>
        </w:tc>
        <w:tc>
          <w:tcPr>
            <w:tcW w:w="6144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 w:eastAsia="宋体"/>
                <w:sz w:val="24"/>
                <w:lang w:eastAsia="zh-CN"/>
              </w:rPr>
              <w:t>, linear dimming, from dark to 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Channel 2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Strobe</w:t>
            </w:r>
          </w:p>
        </w:tc>
        <w:tc>
          <w:tcPr>
            <w:tcW w:w="6144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Synchronous strobe, from slow to 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Channel 3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Built-in graphics</w:t>
            </w:r>
          </w:p>
        </w:tc>
        <w:tc>
          <w:tcPr>
            <w:tcW w:w="614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0--4：       </w:t>
            </w:r>
            <w:bookmarkStart w:id="16" w:name="OLE_LINK5"/>
            <w:r>
              <w:rPr>
                <w:rFonts w:hint="eastAsia"/>
                <w:sz w:val="18"/>
                <w:szCs w:val="18"/>
              </w:rPr>
              <w:t>Full bright；</w:t>
            </w:r>
            <w:bookmarkEnd w:id="16"/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5--9：       Figure 1；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0--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4：     Figure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。。。。。。。。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250--254：   Figure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255：       Figure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bookmarkStart w:id="17" w:name="OLE_LINK6"/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Remark: graphics can be dimmed, strobe, priority is lower than the 4th channel</w:t>
            </w:r>
            <w:r>
              <w:rPr>
                <w:rFonts w:hint="eastAsia"/>
                <w:sz w:val="18"/>
                <w:szCs w:val="18"/>
              </w:rPr>
              <w:t>)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Channel 4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Built-in effect</w:t>
            </w:r>
          </w:p>
        </w:tc>
        <w:tc>
          <w:tcPr>
            <w:tcW w:w="614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0--7：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no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8-15：    </w:t>
            </w:r>
            <w:bookmarkStart w:id="18" w:name="OLE_LINK7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Effect </w:t>
            </w:r>
            <w:r>
              <w:rPr>
                <w:rFonts w:hint="eastAsia"/>
                <w:sz w:val="18"/>
                <w:szCs w:val="18"/>
              </w:rPr>
              <w:t>1</w:t>
            </w:r>
            <w:bookmarkEnd w:id="18"/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249-255：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Effect </w:t>
            </w:r>
            <w:r>
              <w:rPr>
                <w:rFonts w:hint="eastAsia"/>
                <w:sz w:val="18"/>
                <w:szCs w:val="18"/>
              </w:rPr>
              <w:t>31；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bookmarkStart w:id="19" w:name="OLE_LINK4"/>
            <w:r>
              <w:rPr>
                <w:rFonts w:hint="eastAsia"/>
                <w:sz w:val="18"/>
                <w:szCs w:val="18"/>
              </w:rPr>
              <w:t>(</w:t>
            </w:r>
            <w:bookmarkEnd w:id="19"/>
            <w:bookmarkStart w:id="20" w:name="OLE_LINK8"/>
            <w:r>
              <w:rPr>
                <w:rFonts w:hint="eastAsia"/>
                <w:sz w:val="18"/>
                <w:szCs w:val="18"/>
                <w:lang w:val="en-US" w:eastAsia="zh-CN"/>
              </w:rPr>
              <w:t>Remark:</w:t>
            </w:r>
            <w:r>
              <w:rPr>
                <w:rFonts w:hint="eastAsia"/>
                <w:sz w:val="18"/>
                <w:szCs w:val="18"/>
              </w:rPr>
              <w:t xml:space="preserve"> the effect mode can be dimmed, not strobe, the priority is higher than the third channel))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Channel 5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Built-in running speed</w:t>
            </w:r>
          </w:p>
        </w:tc>
        <w:tc>
          <w:tcPr>
            <w:tcW w:w="6144" w:type="dxa"/>
            <w:vAlign w:val="top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bookmarkStart w:id="25" w:name="_GoBack"/>
            <w:r>
              <w:rPr>
                <w:rFonts w:hint="eastAsia"/>
                <w:sz w:val="24"/>
                <w:highlight w:val="none"/>
                <w:lang w:val="en-US" w:eastAsia="zh-CN"/>
              </w:rPr>
              <w:t>S</w:t>
            </w:r>
            <w:r>
              <w:rPr>
                <w:rFonts w:hint="eastAsia"/>
                <w:sz w:val="24"/>
                <w:highlight w:val="none"/>
              </w:rPr>
              <w:t>peed, from slow to fast</w:t>
            </w:r>
            <w:r>
              <w:rPr>
                <w:rFonts w:hint="eastAsia"/>
                <w:sz w:val="18"/>
                <w:szCs w:val="18"/>
                <w:highlight w:val="none"/>
              </w:rPr>
              <w:t>)</w:t>
            </w:r>
          </w:p>
          <w:p>
            <w:pPr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Remark</w:t>
            </w:r>
            <w:r>
              <w:rPr>
                <w:rFonts w:hint="eastAsia"/>
                <w:sz w:val="18"/>
                <w:szCs w:val="18"/>
                <w:highlight w:val="none"/>
              </w:rPr>
              <w:t xml:space="preserve">: 0-127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from fast </w:t>
            </w:r>
            <w:r>
              <w:rPr>
                <w:rFonts w:hint="eastAsia"/>
                <w:sz w:val="18"/>
                <w:szCs w:val="18"/>
                <w:highlight w:val="none"/>
              </w:rPr>
              <w:t>to slow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highlight w:val="none"/>
              </w:rPr>
              <w:t>, ,128-255 reverse run from slow to fast</w:t>
            </w:r>
            <w:bookmarkEnd w:id="25"/>
          </w:p>
        </w:tc>
      </w:tr>
      <w:bookmarkEnd w:id="13"/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sz w:val="36"/>
          <w:szCs w:val="36"/>
        </w:rPr>
      </w:pPr>
      <w:bookmarkStart w:id="21" w:name="OLE_LINK24"/>
      <w:r>
        <w:rPr>
          <w:rFonts w:hint="eastAsia"/>
          <w:b/>
          <w:sz w:val="36"/>
          <w:szCs w:val="36"/>
        </w:rPr>
        <w:t>4．DMX512    36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Channel description</w:t>
      </w:r>
    </w:p>
    <w:tbl>
      <w:tblPr>
        <w:tblStyle w:val="2"/>
        <w:tblW w:w="924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80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No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Function</w:t>
            </w:r>
          </w:p>
        </w:tc>
        <w:tc>
          <w:tcPr>
            <w:tcW w:w="6195" w:type="dxa"/>
            <w:vAlign w:val="top"/>
          </w:tcPr>
          <w:p>
            <w:pPr>
              <w:ind w:firstLine="2515" w:firstLineChars="696"/>
              <w:rPr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Channel 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W1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22" w:name="OLE_LINK14"/>
            <w:r>
              <w:rPr>
                <w:rFonts w:hint="eastAsia"/>
                <w:sz w:val="24"/>
                <w:lang w:val="en-US" w:eastAsia="zh-CN"/>
              </w:rPr>
              <w:t>Dimmer</w:t>
            </w:r>
            <w:bookmarkEnd w:id="22"/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W1 </w:t>
            </w:r>
            <w:bookmarkStart w:id="23" w:name="OLE_LINK20"/>
            <w:r>
              <w:rPr>
                <w:rFonts w:hint="eastAsia"/>
                <w:sz w:val="24"/>
              </w:rPr>
              <w:t>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Channel 2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W2</w:t>
            </w:r>
            <w:r>
              <w:rPr>
                <w:rFonts w:hint="eastAsia"/>
                <w:sz w:val="24"/>
                <w:lang w:val="en-US" w:eastAsia="zh-CN"/>
              </w:rPr>
              <w:t>Dimmer</w:t>
            </w:r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W2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....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  <w:r>
              <w:rPr>
                <w:rFonts w:hint="eastAsia"/>
                <w:sz w:val="24"/>
                <w:lang w:val="en-US" w:eastAsia="zh-CN"/>
              </w:rPr>
              <w:t>Dimmer</w:t>
            </w:r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  <w:r>
              <w:rPr>
                <w:rFonts w:hint="eastAsia"/>
                <w:sz w:val="24"/>
                <w:lang w:val="en-US" w:eastAsia="zh-CN"/>
              </w:rPr>
              <w:t>Dimmer</w:t>
            </w:r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......dimm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Channel 35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W35</w:t>
            </w:r>
            <w:r>
              <w:rPr>
                <w:rFonts w:hint="eastAsia"/>
                <w:sz w:val="24"/>
                <w:lang w:val="en-US" w:eastAsia="zh-CN"/>
              </w:rPr>
              <w:t xml:space="preserve"> Dimmer</w:t>
            </w:r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W35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Channel 36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W36</w:t>
            </w:r>
            <w:r>
              <w:rPr>
                <w:rFonts w:hint="eastAsia"/>
                <w:sz w:val="24"/>
                <w:lang w:val="en-US" w:eastAsia="zh-CN"/>
              </w:rPr>
              <w:t xml:space="preserve"> Dimmer</w:t>
            </w:r>
          </w:p>
        </w:tc>
        <w:tc>
          <w:tcPr>
            <w:tcW w:w="6195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W36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dimm</w:t>
            </w:r>
            <w:r>
              <w:rPr>
                <w:rFonts w:hint="eastAsia"/>
                <w:sz w:val="24"/>
                <w:lang w:val="en-US" w:eastAsia="zh-CN"/>
              </w:rPr>
              <w:t>er</w:t>
            </w:r>
            <w:r>
              <w:rPr>
                <w:rFonts w:hint="eastAsia"/>
                <w:sz w:val="24"/>
              </w:rPr>
              <w:t>, linear dimming, dark to bright</w:t>
            </w:r>
          </w:p>
        </w:tc>
      </w:tr>
      <w:bookmarkEnd w:id="21"/>
    </w:tbl>
    <w:p>
      <w:pPr>
        <w:rPr>
          <w:rFonts w:hint="eastAsia"/>
          <w:b/>
          <w:bCs/>
          <w:sz w:val="28"/>
          <w:szCs w:val="28"/>
        </w:rPr>
      </w:pPr>
      <w:bookmarkStart w:id="24" w:name="OLE_LINK25"/>
      <w:r>
        <w:rPr>
          <w:rFonts w:hint="eastAsia"/>
          <w:b/>
          <w:bCs/>
          <w:sz w:val="28"/>
          <w:szCs w:val="28"/>
          <w:lang w:val="en-US" w:eastAsia="zh-CN"/>
        </w:rPr>
        <w:t>5.</w:t>
      </w:r>
      <w:r>
        <w:rPr>
          <w:rFonts w:hint="eastAsia"/>
          <w:b/>
          <w:bCs/>
          <w:sz w:val="28"/>
          <w:szCs w:val="28"/>
        </w:rPr>
        <w:t>Features: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Operation is very easy with humanized design, no flicker and shaking when use dimmer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 xml:space="preserve"> adapt to photography,</w:t>
      </w:r>
      <w:r>
        <w:rPr>
          <w:rFonts w:hint="eastAsia"/>
          <w:sz w:val="28"/>
          <w:szCs w:val="28"/>
          <w:lang w:val="en-US" w:eastAsia="zh-CN"/>
        </w:rPr>
        <w:t xml:space="preserve"> take a photo ,</w:t>
      </w:r>
      <w:r>
        <w:rPr>
          <w:rFonts w:hint="eastAsia"/>
          <w:sz w:val="28"/>
          <w:szCs w:val="28"/>
        </w:rPr>
        <w:t>television</w:t>
      </w:r>
      <w:r>
        <w:rPr>
          <w:rFonts w:hint="eastAsia"/>
          <w:sz w:val="28"/>
          <w:szCs w:val="28"/>
          <w:lang w:val="en-US" w:eastAsia="zh-CN"/>
        </w:rPr>
        <w:t xml:space="preserve"> ect.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or any </w:t>
      </w:r>
      <w:r>
        <w:rPr>
          <w:rFonts w:hint="eastAsia"/>
          <w:sz w:val="28"/>
          <w:szCs w:val="28"/>
        </w:rPr>
        <w:t xml:space="preserve">lighting </w:t>
      </w:r>
      <w:r>
        <w:rPr>
          <w:rFonts w:hint="eastAsia"/>
          <w:sz w:val="28"/>
          <w:szCs w:val="28"/>
          <w:lang w:val="en-US" w:eastAsia="zh-CN"/>
        </w:rPr>
        <w:t xml:space="preserve">demand </w:t>
      </w:r>
      <w:r>
        <w:rPr>
          <w:rFonts w:hint="eastAsia"/>
          <w:sz w:val="28"/>
          <w:szCs w:val="28"/>
        </w:rPr>
        <w:t>of the strict occasions.</w:t>
      </w:r>
      <w:bookmarkEnd w:id="2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669EB"/>
    <w:multiLevelType w:val="singleLevel"/>
    <w:tmpl w:val="58C669EB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C68156"/>
    <w:multiLevelType w:val="singleLevel"/>
    <w:tmpl w:val="58C68156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2FCB"/>
    <w:rsid w:val="0A591413"/>
    <w:rsid w:val="0AB568E8"/>
    <w:rsid w:val="0B3B0C81"/>
    <w:rsid w:val="0BE66E05"/>
    <w:rsid w:val="0FB849B9"/>
    <w:rsid w:val="136B65CE"/>
    <w:rsid w:val="13E85D17"/>
    <w:rsid w:val="158332D7"/>
    <w:rsid w:val="1A5231A0"/>
    <w:rsid w:val="1A6E2612"/>
    <w:rsid w:val="1A891BF1"/>
    <w:rsid w:val="1C327143"/>
    <w:rsid w:val="1C706763"/>
    <w:rsid w:val="1CA25A36"/>
    <w:rsid w:val="1D2F3B1D"/>
    <w:rsid w:val="1E191A33"/>
    <w:rsid w:val="1F337212"/>
    <w:rsid w:val="214B3310"/>
    <w:rsid w:val="229A73AE"/>
    <w:rsid w:val="236D05BD"/>
    <w:rsid w:val="2C7E022D"/>
    <w:rsid w:val="2E7726B7"/>
    <w:rsid w:val="2EA75E28"/>
    <w:rsid w:val="2F8E38D3"/>
    <w:rsid w:val="324D0E0F"/>
    <w:rsid w:val="33905045"/>
    <w:rsid w:val="353D0E87"/>
    <w:rsid w:val="35526BEC"/>
    <w:rsid w:val="38683371"/>
    <w:rsid w:val="3B967CF4"/>
    <w:rsid w:val="3CC35212"/>
    <w:rsid w:val="3EF76A35"/>
    <w:rsid w:val="4043557F"/>
    <w:rsid w:val="553660D5"/>
    <w:rsid w:val="5BE31873"/>
    <w:rsid w:val="614067B2"/>
    <w:rsid w:val="6329675C"/>
    <w:rsid w:val="64C20D49"/>
    <w:rsid w:val="6B5E45D5"/>
    <w:rsid w:val="6BDF48E2"/>
    <w:rsid w:val="6C3079AF"/>
    <w:rsid w:val="6F623392"/>
    <w:rsid w:val="74643A7A"/>
    <w:rsid w:val="7A75492B"/>
    <w:rsid w:val="7CF22C36"/>
    <w:rsid w:val="7D51754E"/>
    <w:rsid w:val="7F4B269C"/>
    <w:rsid w:val="7FC11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2021-03-25T05:40:39Z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844F6D65C9084126A6C8C0DEC7D94CDE</vt:lpwstr>
  </property>
</Properties>
</file>